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ADB8" w14:textId="5B82BFF0" w:rsidR="004578FE" w:rsidRDefault="00DD691B" w:rsidP="00C924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Zamyšlení inspirované kapitolou</w:t>
      </w:r>
      <w:r w:rsidRPr="00DD691B">
        <w:rPr>
          <w:rFonts w:ascii="Times New Roman" w:hAnsi="Times New Roman" w:cs="Times New Roman"/>
          <w:b/>
          <w:bCs/>
          <w:sz w:val="24"/>
          <w:szCs w:val="24"/>
        </w:rPr>
        <w:t xml:space="preserve"> Cesty k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D691B">
        <w:rPr>
          <w:rFonts w:ascii="Times New Roman" w:hAnsi="Times New Roman" w:cs="Times New Roman"/>
          <w:b/>
          <w:bCs/>
          <w:sz w:val="24"/>
          <w:szCs w:val="24"/>
        </w:rPr>
        <w:t>sobě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4578FE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knihy</w:t>
      </w:r>
      <w:r w:rsidR="004578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8FE" w:rsidRPr="00DD691B">
        <w:rPr>
          <w:rFonts w:ascii="Times New Roman" w:hAnsi="Times New Roman" w:cs="Times New Roman"/>
          <w:b/>
          <w:bCs/>
          <w:sz w:val="24"/>
          <w:szCs w:val="24"/>
        </w:rPr>
        <w:t>Všechno začíná v</w:t>
      </w:r>
      <w:r w:rsidR="004578F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578FE" w:rsidRPr="00DD691B">
        <w:rPr>
          <w:rFonts w:ascii="Times New Roman" w:hAnsi="Times New Roman" w:cs="Times New Roman"/>
          <w:b/>
          <w:bCs/>
          <w:sz w:val="24"/>
          <w:szCs w:val="24"/>
        </w:rPr>
        <w:t>nás</w:t>
      </w:r>
    </w:p>
    <w:p w14:paraId="48F6C14C" w14:textId="42C9DBB5" w:rsidR="00DD691B" w:rsidRDefault="004578FE" w:rsidP="00C924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D6D4D" w:rsidRPr="00DD691B">
        <w:rPr>
          <w:rFonts w:ascii="Times New Roman" w:hAnsi="Times New Roman" w:cs="Times New Roman"/>
          <w:b/>
          <w:bCs/>
          <w:sz w:val="24"/>
          <w:szCs w:val="24"/>
        </w:rPr>
        <w:t>rozhovor Josefa Beránka s Petrem Glogarem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8DAD744" w14:textId="77777777" w:rsidR="009D6D4D" w:rsidRPr="00DD691B" w:rsidRDefault="009D6D4D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9B9CA3" w14:textId="6B83184A" w:rsidR="009D6D4D" w:rsidRPr="00DD691B" w:rsidRDefault="00E76AB2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>Hned na začátku kapitoly jsou uvedeny příběhy, které nás mají vést k tomu, že si máme uvědomit, že náš život je důležitý, že máme právo mít soucit i sami se sebou. Že je</w:t>
      </w:r>
      <w:r w:rsidR="00225B9E" w:rsidRPr="00DD691B">
        <w:rPr>
          <w:rFonts w:ascii="Times New Roman" w:hAnsi="Times New Roman" w:cs="Times New Roman"/>
          <w:sz w:val="24"/>
          <w:szCs w:val="24"/>
        </w:rPr>
        <w:t xml:space="preserve"> důležité se </w:t>
      </w:r>
      <w:r w:rsidRPr="00DD691B">
        <w:rPr>
          <w:rFonts w:ascii="Times New Roman" w:hAnsi="Times New Roman" w:cs="Times New Roman"/>
          <w:sz w:val="24"/>
          <w:szCs w:val="24"/>
        </w:rPr>
        <w:t xml:space="preserve">včas </w:t>
      </w:r>
      <w:r w:rsidR="00225B9E" w:rsidRPr="00DD691B">
        <w:rPr>
          <w:rFonts w:ascii="Times New Roman" w:hAnsi="Times New Roman" w:cs="Times New Roman"/>
          <w:sz w:val="24"/>
          <w:szCs w:val="24"/>
        </w:rPr>
        <w:t>naučit všímat</w:t>
      </w:r>
      <w:r w:rsidRPr="00DD691B">
        <w:rPr>
          <w:rFonts w:ascii="Times New Roman" w:hAnsi="Times New Roman" w:cs="Times New Roman"/>
          <w:sz w:val="24"/>
          <w:szCs w:val="24"/>
        </w:rPr>
        <w:t xml:space="preserve"> si také</w:t>
      </w:r>
      <w:r w:rsidR="00225B9E" w:rsidRPr="00DD691B">
        <w:rPr>
          <w:rFonts w:ascii="Times New Roman" w:hAnsi="Times New Roman" w:cs="Times New Roman"/>
          <w:sz w:val="24"/>
          <w:szCs w:val="24"/>
        </w:rPr>
        <w:t xml:space="preserve"> svých vnitřních tužeb. Být pozorní k tomu, co cítíme</w:t>
      </w:r>
      <w:r w:rsidR="00DB096D" w:rsidRPr="00DD691B">
        <w:rPr>
          <w:rFonts w:ascii="Times New Roman" w:hAnsi="Times New Roman" w:cs="Times New Roman"/>
          <w:sz w:val="24"/>
          <w:szCs w:val="24"/>
        </w:rPr>
        <w:t>, protože obvykle v těch našich křesťanských kruzích se zdůrazňuje, abychom v prvé řadě mysleli na druhé.</w:t>
      </w:r>
    </w:p>
    <w:p w14:paraId="663EAA4E" w14:textId="351D4B47" w:rsidR="00225B9E" w:rsidRPr="00DD691B" w:rsidRDefault="00225B9E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 xml:space="preserve">Film </w:t>
      </w:r>
      <w:r w:rsidRPr="00DD691B">
        <w:rPr>
          <w:rFonts w:ascii="Times New Roman" w:hAnsi="Times New Roman" w:cs="Times New Roman"/>
          <w:i/>
          <w:iCs/>
          <w:sz w:val="24"/>
          <w:szCs w:val="24"/>
        </w:rPr>
        <w:t>Než si pro nás přijde</w:t>
      </w:r>
      <w:r w:rsidRPr="00DD691B">
        <w:rPr>
          <w:rFonts w:ascii="Times New Roman" w:hAnsi="Times New Roman" w:cs="Times New Roman"/>
          <w:sz w:val="24"/>
          <w:szCs w:val="24"/>
        </w:rPr>
        <w:t xml:space="preserve"> s Jackem Nicholsonem a Morganem Freemanem – m</w:t>
      </w:r>
      <w:r w:rsidR="00BD4EAF">
        <w:rPr>
          <w:rFonts w:ascii="Times New Roman" w:hAnsi="Times New Roman" w:cs="Times New Roman"/>
          <w:sz w:val="24"/>
          <w:szCs w:val="24"/>
        </w:rPr>
        <w:t>ají</w:t>
      </w:r>
      <w:r w:rsidRPr="00DD691B">
        <w:rPr>
          <w:rFonts w:ascii="Times New Roman" w:hAnsi="Times New Roman" w:cs="Times New Roman"/>
          <w:sz w:val="24"/>
          <w:szCs w:val="24"/>
        </w:rPr>
        <w:t xml:space="preserve"> rok života a co by ještě chtěli zažít? Nejdříve</w:t>
      </w:r>
      <w:r w:rsidR="00C924C0" w:rsidRPr="00DD691B">
        <w:rPr>
          <w:rFonts w:ascii="Times New Roman" w:hAnsi="Times New Roman" w:cs="Times New Roman"/>
          <w:sz w:val="24"/>
          <w:szCs w:val="24"/>
        </w:rPr>
        <w:t xml:space="preserve"> si chtěli užít</w:t>
      </w:r>
      <w:r w:rsidRPr="00DD691B">
        <w:rPr>
          <w:rFonts w:ascii="Times New Roman" w:hAnsi="Times New Roman" w:cs="Times New Roman"/>
          <w:sz w:val="24"/>
          <w:szCs w:val="24"/>
        </w:rPr>
        <w:t xml:space="preserve">, pak </w:t>
      </w:r>
      <w:r w:rsidR="00C924C0" w:rsidRPr="00DD691B">
        <w:rPr>
          <w:rFonts w:ascii="Times New Roman" w:hAnsi="Times New Roman" w:cs="Times New Roman"/>
          <w:sz w:val="24"/>
          <w:szCs w:val="24"/>
        </w:rPr>
        <w:t>si víc všímali sebe</w:t>
      </w:r>
      <w:r w:rsidRPr="00DD691B">
        <w:rPr>
          <w:rFonts w:ascii="Times New Roman" w:hAnsi="Times New Roman" w:cs="Times New Roman"/>
          <w:sz w:val="24"/>
          <w:szCs w:val="24"/>
        </w:rPr>
        <w:t xml:space="preserve"> a potom snaha uzdravit vztahy.</w:t>
      </w:r>
    </w:p>
    <w:p w14:paraId="30B53813" w14:textId="77777777" w:rsidR="00225B9E" w:rsidRPr="00DD691B" w:rsidRDefault="00225B9E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89D2FE" w14:textId="3A163942" w:rsidR="00C924C0" w:rsidRPr="00DD691B" w:rsidRDefault="00C924C0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>Otázka:</w:t>
      </w:r>
    </w:p>
    <w:p w14:paraId="10D0BBE7" w14:textId="3911AF4B" w:rsidR="00225B9E" w:rsidRPr="00DD691B" w:rsidRDefault="00225B9E" w:rsidP="00C924C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691B">
        <w:rPr>
          <w:rFonts w:ascii="Times New Roman" w:hAnsi="Times New Roman" w:cs="Times New Roman"/>
          <w:i/>
          <w:iCs/>
          <w:sz w:val="24"/>
          <w:szCs w:val="24"/>
        </w:rPr>
        <w:t xml:space="preserve">Co bychom pro sebe mohli </w:t>
      </w:r>
      <w:r w:rsidR="00E76AB2" w:rsidRPr="00DD691B">
        <w:rPr>
          <w:rFonts w:ascii="Times New Roman" w:hAnsi="Times New Roman" w:cs="Times New Roman"/>
          <w:i/>
          <w:iCs/>
          <w:sz w:val="24"/>
          <w:szCs w:val="24"/>
        </w:rPr>
        <w:t xml:space="preserve">zítra </w:t>
      </w:r>
      <w:r w:rsidRPr="00DD691B">
        <w:rPr>
          <w:rFonts w:ascii="Times New Roman" w:hAnsi="Times New Roman" w:cs="Times New Roman"/>
          <w:i/>
          <w:iCs/>
          <w:sz w:val="24"/>
          <w:szCs w:val="24"/>
        </w:rPr>
        <w:t xml:space="preserve">udělat? Co já bych </w:t>
      </w:r>
      <w:r w:rsidR="002C2FCF" w:rsidRPr="00DD691B">
        <w:rPr>
          <w:rFonts w:ascii="Times New Roman" w:hAnsi="Times New Roman" w:cs="Times New Roman"/>
          <w:i/>
          <w:iCs/>
          <w:sz w:val="24"/>
          <w:szCs w:val="24"/>
        </w:rPr>
        <w:t xml:space="preserve">jako člověk </w:t>
      </w:r>
      <w:r w:rsidRPr="00DD691B">
        <w:rPr>
          <w:rFonts w:ascii="Times New Roman" w:hAnsi="Times New Roman" w:cs="Times New Roman"/>
          <w:i/>
          <w:iCs/>
          <w:sz w:val="24"/>
          <w:szCs w:val="24"/>
        </w:rPr>
        <w:t>potřeboval?</w:t>
      </w:r>
    </w:p>
    <w:p w14:paraId="2B1E7F6E" w14:textId="77777777" w:rsidR="00225B9E" w:rsidRPr="00DD691B" w:rsidRDefault="00225B9E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EDE51B" w14:textId="4C3409B1" w:rsidR="00225B9E" w:rsidRPr="00DD691B" w:rsidRDefault="00225B9E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 xml:space="preserve">Málokdy se sami sebe ptáme, jak jsme tu </w:t>
      </w:r>
      <w:r w:rsidR="002C2FCF" w:rsidRPr="00DD691B">
        <w:rPr>
          <w:rFonts w:ascii="Times New Roman" w:hAnsi="Times New Roman" w:cs="Times New Roman"/>
          <w:sz w:val="24"/>
          <w:szCs w:val="24"/>
        </w:rPr>
        <w:t>nebo onu</w:t>
      </w:r>
      <w:r w:rsidR="003C7820" w:rsidRPr="00DD691B">
        <w:rPr>
          <w:rFonts w:ascii="Times New Roman" w:hAnsi="Times New Roman" w:cs="Times New Roman"/>
          <w:sz w:val="24"/>
          <w:szCs w:val="24"/>
        </w:rPr>
        <w:t xml:space="preserve"> </w:t>
      </w:r>
      <w:r w:rsidRPr="00DD691B">
        <w:rPr>
          <w:rFonts w:ascii="Times New Roman" w:hAnsi="Times New Roman" w:cs="Times New Roman"/>
          <w:sz w:val="24"/>
          <w:szCs w:val="24"/>
        </w:rPr>
        <w:t xml:space="preserve">situaci prožívali. </w:t>
      </w:r>
      <w:r w:rsidR="003C7820" w:rsidRPr="00DD691B">
        <w:rPr>
          <w:rFonts w:ascii="Times New Roman" w:hAnsi="Times New Roman" w:cs="Times New Roman"/>
          <w:sz w:val="24"/>
          <w:szCs w:val="24"/>
        </w:rPr>
        <w:t>Nedáváme si otázku, jak jsem se přitom cíti</w:t>
      </w:r>
      <w:r w:rsidR="002C2FCF" w:rsidRPr="00DD691B">
        <w:rPr>
          <w:rFonts w:ascii="Times New Roman" w:hAnsi="Times New Roman" w:cs="Times New Roman"/>
          <w:sz w:val="24"/>
          <w:szCs w:val="24"/>
        </w:rPr>
        <w:t>li.</w:t>
      </w:r>
      <w:r w:rsidR="003C7820" w:rsidRPr="00DD691B">
        <w:rPr>
          <w:rFonts w:ascii="Times New Roman" w:hAnsi="Times New Roman" w:cs="Times New Roman"/>
          <w:sz w:val="24"/>
          <w:szCs w:val="24"/>
        </w:rPr>
        <w:t xml:space="preserve"> </w:t>
      </w:r>
      <w:r w:rsidRPr="00DD691B">
        <w:rPr>
          <w:rFonts w:ascii="Times New Roman" w:hAnsi="Times New Roman" w:cs="Times New Roman"/>
          <w:sz w:val="24"/>
          <w:szCs w:val="24"/>
        </w:rPr>
        <w:t>Jsme spíš zvyklí emoce potlačovat</w:t>
      </w:r>
      <w:r w:rsidR="00BD4EAF">
        <w:rPr>
          <w:rFonts w:ascii="Times New Roman" w:hAnsi="Times New Roman" w:cs="Times New Roman"/>
          <w:sz w:val="24"/>
          <w:szCs w:val="24"/>
        </w:rPr>
        <w:t xml:space="preserve"> a</w:t>
      </w:r>
      <w:r w:rsidRPr="00DD691B">
        <w:rPr>
          <w:rFonts w:ascii="Times New Roman" w:hAnsi="Times New Roman" w:cs="Times New Roman"/>
          <w:sz w:val="24"/>
          <w:szCs w:val="24"/>
        </w:rPr>
        <w:t xml:space="preserve"> </w:t>
      </w:r>
      <w:r w:rsidR="003C7820" w:rsidRPr="00DD691B">
        <w:rPr>
          <w:rFonts w:ascii="Times New Roman" w:hAnsi="Times New Roman" w:cs="Times New Roman"/>
          <w:sz w:val="24"/>
          <w:szCs w:val="24"/>
        </w:rPr>
        <w:t xml:space="preserve">zatnout zuby. </w:t>
      </w:r>
      <w:r w:rsidRPr="00DD691B">
        <w:rPr>
          <w:rFonts w:ascii="Times New Roman" w:hAnsi="Times New Roman" w:cs="Times New Roman"/>
          <w:sz w:val="24"/>
          <w:szCs w:val="24"/>
        </w:rPr>
        <w:t xml:space="preserve"> Ale ty emoce nezmizí.</w:t>
      </w:r>
      <w:r w:rsidR="002C2FCF" w:rsidRPr="00DD691B">
        <w:rPr>
          <w:rFonts w:ascii="Times New Roman" w:hAnsi="Times New Roman" w:cs="Times New Roman"/>
          <w:sz w:val="24"/>
          <w:szCs w:val="24"/>
        </w:rPr>
        <w:t xml:space="preserve"> Navíc si často jako chlapi bojíme </w:t>
      </w:r>
      <w:r w:rsidR="00BD4EAF">
        <w:rPr>
          <w:rFonts w:ascii="Times New Roman" w:hAnsi="Times New Roman" w:cs="Times New Roman"/>
          <w:sz w:val="24"/>
          <w:szCs w:val="24"/>
        </w:rPr>
        <w:t xml:space="preserve">emoce </w:t>
      </w:r>
      <w:r w:rsidR="002C2FCF" w:rsidRPr="00DD691B">
        <w:rPr>
          <w:rFonts w:ascii="Times New Roman" w:hAnsi="Times New Roman" w:cs="Times New Roman"/>
          <w:sz w:val="24"/>
          <w:szCs w:val="24"/>
        </w:rPr>
        <w:t xml:space="preserve">připustit, protože mnohdy to bolí. Když je ale potlačíme, těžko porozumíme, co je za nimi skryto – viz také </w:t>
      </w:r>
      <w:r w:rsidR="00C924C0" w:rsidRPr="00DD691B">
        <w:rPr>
          <w:rFonts w:ascii="Times New Roman" w:hAnsi="Times New Roman" w:cs="Times New Roman"/>
          <w:sz w:val="24"/>
          <w:szCs w:val="24"/>
        </w:rPr>
        <w:t>Richardem Rohrem často zmiňované</w:t>
      </w:r>
      <w:r w:rsidR="002C2FCF" w:rsidRPr="00DD691B">
        <w:rPr>
          <w:rFonts w:ascii="Times New Roman" w:hAnsi="Times New Roman" w:cs="Times New Roman"/>
          <w:sz w:val="24"/>
          <w:szCs w:val="24"/>
        </w:rPr>
        <w:t xml:space="preserve"> „zůstat stát v</w:t>
      </w:r>
      <w:r w:rsidR="00C924C0" w:rsidRPr="00DD691B">
        <w:rPr>
          <w:rFonts w:ascii="Times New Roman" w:hAnsi="Times New Roman" w:cs="Times New Roman"/>
          <w:sz w:val="24"/>
          <w:szCs w:val="24"/>
        </w:rPr>
        <w:t>e</w:t>
      </w:r>
      <w:r w:rsidR="002C2FCF" w:rsidRPr="00DD691B">
        <w:rPr>
          <w:rFonts w:ascii="Times New Roman" w:hAnsi="Times New Roman" w:cs="Times New Roman"/>
          <w:sz w:val="24"/>
          <w:szCs w:val="24"/>
        </w:rPr>
        <w:t> dveřích</w:t>
      </w:r>
      <w:r w:rsidR="00C924C0" w:rsidRPr="00DD691B">
        <w:rPr>
          <w:rFonts w:ascii="Times New Roman" w:hAnsi="Times New Roman" w:cs="Times New Roman"/>
          <w:sz w:val="24"/>
          <w:szCs w:val="24"/>
        </w:rPr>
        <w:t xml:space="preserve"> a nesnažit se rychle z nekomfortní situace uniknout</w:t>
      </w:r>
      <w:r w:rsidR="002C2FCF" w:rsidRPr="00DD691B">
        <w:rPr>
          <w:rFonts w:ascii="Times New Roman" w:hAnsi="Times New Roman" w:cs="Times New Roman"/>
          <w:sz w:val="24"/>
          <w:szCs w:val="24"/>
        </w:rPr>
        <w:t>“.</w:t>
      </w:r>
    </w:p>
    <w:p w14:paraId="70AA3B35" w14:textId="77777777" w:rsidR="009D6D4D" w:rsidRPr="00DD691B" w:rsidRDefault="009D6D4D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971097" w14:textId="40967204" w:rsidR="009D6D4D" w:rsidRPr="00DD691B" w:rsidRDefault="00225B9E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>Iniciace – rozbití falešného já – zrcadlo. Zkoušíme to nějak poslepovat, ale bylo by lepší z těch střepů vytvořit něco nového, dát životu nový rytmus. Prožívat svůj život autenticky, nedělat jen to, co nám někdo říká</w:t>
      </w:r>
      <w:r w:rsidR="00550B40" w:rsidRPr="00DD691B">
        <w:rPr>
          <w:rFonts w:ascii="Times New Roman" w:hAnsi="Times New Roman" w:cs="Times New Roman"/>
          <w:sz w:val="24"/>
          <w:szCs w:val="24"/>
        </w:rPr>
        <w:t>, jak máme žít (konvence, rodina, smysl pro odpovědnost, církev, zaměstnavatel, …). Jde o to, si všimnout, co je pro mě důležité. Co mi stojí za to.</w:t>
      </w:r>
    </w:p>
    <w:p w14:paraId="04F80C64" w14:textId="77777777" w:rsidR="0017046F" w:rsidRPr="00DD691B" w:rsidRDefault="0017046F" w:rsidP="00C924C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1EA619" w14:textId="708A2E87" w:rsidR="00550B40" w:rsidRPr="00DD691B" w:rsidRDefault="00550B40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 xml:space="preserve">Když někdo projde vážnou nemocí, tak vnímá, že život není samozřejmý. Dokáže se více věnovat tomu, co prožívá. Proč ale čekat, až nastanou ty náročné situace? Proč se o to nepokusit vědomě už nyní? </w:t>
      </w:r>
      <w:r w:rsidR="00784D3D" w:rsidRPr="00DD691B">
        <w:rPr>
          <w:rFonts w:ascii="Times New Roman" w:hAnsi="Times New Roman" w:cs="Times New Roman"/>
          <w:sz w:val="24"/>
          <w:szCs w:val="24"/>
        </w:rPr>
        <w:t xml:space="preserve"> Musíme</w:t>
      </w:r>
      <w:r w:rsidRPr="00DD691B">
        <w:rPr>
          <w:rFonts w:ascii="Times New Roman" w:hAnsi="Times New Roman" w:cs="Times New Roman"/>
          <w:sz w:val="24"/>
          <w:szCs w:val="24"/>
        </w:rPr>
        <w:t xml:space="preserve"> posunou</w:t>
      </w:r>
      <w:r w:rsidR="00784D3D" w:rsidRPr="00DD691B">
        <w:rPr>
          <w:rFonts w:ascii="Times New Roman" w:hAnsi="Times New Roman" w:cs="Times New Roman"/>
          <w:sz w:val="24"/>
          <w:szCs w:val="24"/>
        </w:rPr>
        <w:t>t</w:t>
      </w:r>
      <w:r w:rsidRPr="00DD691B">
        <w:rPr>
          <w:rFonts w:ascii="Times New Roman" w:hAnsi="Times New Roman" w:cs="Times New Roman"/>
          <w:sz w:val="24"/>
          <w:szCs w:val="24"/>
        </w:rPr>
        <w:t xml:space="preserve"> naše hodnoty, hlavně hodnotu času. Čas na zastávce autobusu, v autě na červenou nebo </w:t>
      </w:r>
      <w:r w:rsidR="00BD4EAF">
        <w:rPr>
          <w:rFonts w:ascii="Times New Roman" w:hAnsi="Times New Roman" w:cs="Times New Roman"/>
          <w:sz w:val="24"/>
          <w:szCs w:val="24"/>
        </w:rPr>
        <w:t xml:space="preserve">v koloně </w:t>
      </w:r>
      <w:r w:rsidRPr="00DD691B">
        <w:rPr>
          <w:rFonts w:ascii="Times New Roman" w:hAnsi="Times New Roman" w:cs="Times New Roman"/>
          <w:sz w:val="24"/>
          <w:szCs w:val="24"/>
        </w:rPr>
        <w:t xml:space="preserve">na dálnici, čas s druhými, pozorování přírody – nebude jen výplň volných chvil našeho života, ale vědomě prožívat to, co je tady a teď. Fortna – </w:t>
      </w:r>
      <w:r w:rsidR="00C924C0" w:rsidRPr="00DD691B">
        <w:rPr>
          <w:rFonts w:ascii="Times New Roman" w:hAnsi="Times New Roman" w:cs="Times New Roman"/>
          <w:sz w:val="24"/>
          <w:szCs w:val="24"/>
        </w:rPr>
        <w:t>text na zdi: „</w:t>
      </w:r>
      <w:r w:rsidRPr="00DD691B">
        <w:rPr>
          <w:rFonts w:ascii="Times New Roman" w:hAnsi="Times New Roman" w:cs="Times New Roman"/>
          <w:sz w:val="24"/>
          <w:szCs w:val="24"/>
        </w:rPr>
        <w:t>Bůh k tobě přichází převlečen za tvůj život</w:t>
      </w:r>
      <w:r w:rsidR="00C924C0" w:rsidRPr="00DD691B">
        <w:rPr>
          <w:rFonts w:ascii="Times New Roman" w:hAnsi="Times New Roman" w:cs="Times New Roman"/>
          <w:sz w:val="24"/>
          <w:szCs w:val="24"/>
        </w:rPr>
        <w:t>“</w:t>
      </w:r>
      <w:r w:rsidRPr="00DD691B">
        <w:rPr>
          <w:rFonts w:ascii="Times New Roman" w:hAnsi="Times New Roman" w:cs="Times New Roman"/>
          <w:sz w:val="24"/>
          <w:szCs w:val="24"/>
        </w:rPr>
        <w:t>.</w:t>
      </w:r>
    </w:p>
    <w:p w14:paraId="5527D544" w14:textId="77777777" w:rsidR="003C7820" w:rsidRPr="00DD691B" w:rsidRDefault="003C7820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CFC0F8" w14:textId="0A64941B" w:rsidR="00550B40" w:rsidRPr="00DD691B" w:rsidRDefault="00550B40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>Meditace – už se o tom mnohokrát mluvilo a psalo. Není to nerušené soustředění, ale meditace by měla integrovat vše, co přináší život. Měla by vést k plnému prožívání přítomného okamžiku, tedy samotné přítomnosti, kterou je Bůh sám.</w:t>
      </w:r>
      <w:r w:rsidR="00784D3D" w:rsidRPr="00DD691B">
        <w:rPr>
          <w:rFonts w:ascii="Times New Roman" w:hAnsi="Times New Roman" w:cs="Times New Roman"/>
          <w:sz w:val="24"/>
          <w:szCs w:val="24"/>
        </w:rPr>
        <w:t xml:space="preserve"> </w:t>
      </w:r>
      <w:r w:rsidRPr="00DD691B">
        <w:rPr>
          <w:rFonts w:ascii="Times New Roman" w:hAnsi="Times New Roman" w:cs="Times New Roman"/>
          <w:sz w:val="24"/>
          <w:szCs w:val="24"/>
        </w:rPr>
        <w:t>Co když je výstižnější říct, že Bůh je přítomnost, než že Bůh je přítomen?</w:t>
      </w:r>
    </w:p>
    <w:p w14:paraId="20FC6204" w14:textId="77777777" w:rsidR="00550B40" w:rsidRPr="00DD691B" w:rsidRDefault="00550B40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F84853" w14:textId="54047B3D" w:rsidR="00550B40" w:rsidRPr="00DD691B" w:rsidRDefault="00550B40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>Honza Šamánek – iniciace – jako čištění zubů, tak ráno 5-10 min</w:t>
      </w:r>
      <w:r w:rsidR="00C924C0" w:rsidRPr="00DD691B">
        <w:rPr>
          <w:rFonts w:ascii="Times New Roman" w:hAnsi="Times New Roman" w:cs="Times New Roman"/>
          <w:sz w:val="24"/>
          <w:szCs w:val="24"/>
        </w:rPr>
        <w:t>ut</w:t>
      </w:r>
      <w:r w:rsidRPr="00DD691B">
        <w:rPr>
          <w:rFonts w:ascii="Times New Roman" w:hAnsi="Times New Roman" w:cs="Times New Roman"/>
          <w:sz w:val="24"/>
          <w:szCs w:val="24"/>
        </w:rPr>
        <w:t xml:space="preserve"> meditace</w:t>
      </w:r>
      <w:r w:rsidR="00784D3D" w:rsidRPr="00DD691B">
        <w:rPr>
          <w:rFonts w:ascii="Times New Roman" w:hAnsi="Times New Roman" w:cs="Times New Roman"/>
          <w:sz w:val="24"/>
          <w:szCs w:val="24"/>
        </w:rPr>
        <w:t>.</w:t>
      </w:r>
    </w:p>
    <w:p w14:paraId="179DB74F" w14:textId="60C0A6C7" w:rsidR="00550B40" w:rsidRPr="00DD691B" w:rsidRDefault="00C924C0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>Petr Glogar v knize zmiňuje, že nemusí nutně jít</w:t>
      </w:r>
      <w:r w:rsidR="00550B40" w:rsidRPr="00DD691B">
        <w:rPr>
          <w:rFonts w:ascii="Times New Roman" w:hAnsi="Times New Roman" w:cs="Times New Roman"/>
          <w:sz w:val="24"/>
          <w:szCs w:val="24"/>
        </w:rPr>
        <w:t xml:space="preserve"> o 10 min</w:t>
      </w:r>
      <w:r w:rsidRPr="00DD691B">
        <w:rPr>
          <w:rFonts w:ascii="Times New Roman" w:hAnsi="Times New Roman" w:cs="Times New Roman"/>
          <w:sz w:val="24"/>
          <w:szCs w:val="24"/>
        </w:rPr>
        <w:t>ut</w:t>
      </w:r>
      <w:r w:rsidR="00550B40" w:rsidRPr="00DD691B">
        <w:rPr>
          <w:rFonts w:ascii="Times New Roman" w:hAnsi="Times New Roman" w:cs="Times New Roman"/>
          <w:sz w:val="24"/>
          <w:szCs w:val="24"/>
        </w:rPr>
        <w:t xml:space="preserve"> o samotě, ale třeba </w:t>
      </w:r>
      <w:r w:rsidRPr="00DD691B">
        <w:rPr>
          <w:rFonts w:ascii="Times New Roman" w:hAnsi="Times New Roman" w:cs="Times New Roman"/>
          <w:sz w:val="24"/>
          <w:szCs w:val="24"/>
        </w:rPr>
        <w:t>o čas, kdy</w:t>
      </w:r>
      <w:r w:rsidR="00550B40" w:rsidRPr="00DD691B">
        <w:rPr>
          <w:rFonts w:ascii="Times New Roman" w:hAnsi="Times New Roman" w:cs="Times New Roman"/>
          <w:sz w:val="24"/>
          <w:szCs w:val="24"/>
        </w:rPr>
        <w:t xml:space="preserve"> vědom</w:t>
      </w:r>
      <w:r w:rsidRPr="00DD691B">
        <w:rPr>
          <w:rFonts w:ascii="Times New Roman" w:hAnsi="Times New Roman" w:cs="Times New Roman"/>
          <w:sz w:val="24"/>
          <w:szCs w:val="24"/>
        </w:rPr>
        <w:t>ě</w:t>
      </w:r>
      <w:r w:rsidR="00550B40" w:rsidRPr="00DD691B">
        <w:rPr>
          <w:rFonts w:ascii="Times New Roman" w:hAnsi="Times New Roman" w:cs="Times New Roman"/>
          <w:sz w:val="24"/>
          <w:szCs w:val="24"/>
        </w:rPr>
        <w:t xml:space="preserve"> naslouchá</w:t>
      </w:r>
      <w:r w:rsidRPr="00DD691B">
        <w:rPr>
          <w:rFonts w:ascii="Times New Roman" w:hAnsi="Times New Roman" w:cs="Times New Roman"/>
          <w:sz w:val="24"/>
          <w:szCs w:val="24"/>
        </w:rPr>
        <w:t>me</w:t>
      </w:r>
      <w:r w:rsidR="006E0181" w:rsidRPr="00DD691B">
        <w:rPr>
          <w:rFonts w:ascii="Times New Roman" w:hAnsi="Times New Roman" w:cs="Times New Roman"/>
          <w:sz w:val="24"/>
          <w:szCs w:val="24"/>
        </w:rPr>
        <w:t xml:space="preserve"> partnerovi, dítěti, rodiči</w:t>
      </w:r>
      <w:r w:rsidR="00BD4EAF">
        <w:rPr>
          <w:rFonts w:ascii="Times New Roman" w:hAnsi="Times New Roman" w:cs="Times New Roman"/>
          <w:sz w:val="24"/>
          <w:szCs w:val="24"/>
        </w:rPr>
        <w:t xml:space="preserve"> atd.</w:t>
      </w:r>
      <w:r w:rsidR="006E0181" w:rsidRPr="00DD691B">
        <w:rPr>
          <w:rFonts w:ascii="Times New Roman" w:hAnsi="Times New Roman" w:cs="Times New Roman"/>
          <w:sz w:val="24"/>
          <w:szCs w:val="24"/>
        </w:rPr>
        <w:t xml:space="preserve"> To vědomé naslouchání nás může vést k tomu, že si uvědomíme nejen to, že partner je pochopitelně jiný, než js</w:t>
      </w:r>
      <w:r w:rsidR="00E76AB2" w:rsidRPr="00DD691B">
        <w:rPr>
          <w:rFonts w:ascii="Times New Roman" w:hAnsi="Times New Roman" w:cs="Times New Roman"/>
          <w:sz w:val="24"/>
          <w:szCs w:val="24"/>
        </w:rPr>
        <w:t>e</w:t>
      </w:r>
      <w:r w:rsidR="006E0181" w:rsidRPr="00DD691B">
        <w:rPr>
          <w:rFonts w:ascii="Times New Roman" w:hAnsi="Times New Roman" w:cs="Times New Roman"/>
          <w:sz w:val="24"/>
          <w:szCs w:val="24"/>
        </w:rPr>
        <w:t xml:space="preserve">m </w:t>
      </w:r>
      <w:r w:rsidRPr="00DD691B">
        <w:rPr>
          <w:rFonts w:ascii="Times New Roman" w:hAnsi="Times New Roman" w:cs="Times New Roman"/>
          <w:sz w:val="24"/>
          <w:szCs w:val="24"/>
        </w:rPr>
        <w:t>já</w:t>
      </w:r>
      <w:r w:rsidR="006E0181" w:rsidRPr="00DD691B">
        <w:rPr>
          <w:rFonts w:ascii="Times New Roman" w:hAnsi="Times New Roman" w:cs="Times New Roman"/>
          <w:sz w:val="24"/>
          <w:szCs w:val="24"/>
        </w:rPr>
        <w:t xml:space="preserve">, ale může to vytvořit jakýsi prostor pro přijetí druhého a také sebe. Může nám to totiž pomoci, abychom se tím nasloucháním a rozhovorem, který jde na dřeň, proměnili. Zvláště když se mluví o věcech, které bychom nejraději neslyšeli. Když </w:t>
      </w:r>
      <w:r w:rsidR="00E76AB2" w:rsidRPr="00DD691B">
        <w:rPr>
          <w:rFonts w:ascii="Times New Roman" w:hAnsi="Times New Roman" w:cs="Times New Roman"/>
          <w:sz w:val="24"/>
          <w:szCs w:val="24"/>
        </w:rPr>
        <w:t>totiž</w:t>
      </w:r>
      <w:r w:rsidR="006E0181" w:rsidRPr="00DD691B">
        <w:rPr>
          <w:rFonts w:ascii="Times New Roman" w:hAnsi="Times New Roman" w:cs="Times New Roman"/>
          <w:sz w:val="24"/>
          <w:szCs w:val="24"/>
        </w:rPr>
        <w:t xml:space="preserve"> vnímáme výčitku, </w:t>
      </w:r>
      <w:r w:rsidR="00E76AB2" w:rsidRPr="00DD691B">
        <w:rPr>
          <w:rFonts w:ascii="Times New Roman" w:hAnsi="Times New Roman" w:cs="Times New Roman"/>
          <w:sz w:val="24"/>
          <w:szCs w:val="24"/>
        </w:rPr>
        <w:t xml:space="preserve">ale </w:t>
      </w:r>
      <w:r w:rsidR="006E0181" w:rsidRPr="00DD691B">
        <w:rPr>
          <w:rFonts w:ascii="Times New Roman" w:hAnsi="Times New Roman" w:cs="Times New Roman"/>
          <w:sz w:val="24"/>
          <w:szCs w:val="24"/>
        </w:rPr>
        <w:t>hned se nebráníme a impulzivně nereagujeme</w:t>
      </w:r>
      <w:r w:rsidRPr="00DD691B">
        <w:rPr>
          <w:rFonts w:ascii="Times New Roman" w:hAnsi="Times New Roman" w:cs="Times New Roman"/>
          <w:sz w:val="24"/>
          <w:szCs w:val="24"/>
        </w:rPr>
        <w:t xml:space="preserve"> a</w:t>
      </w:r>
      <w:r w:rsidR="006E0181" w:rsidRPr="00DD691B">
        <w:rPr>
          <w:rFonts w:ascii="Times New Roman" w:hAnsi="Times New Roman" w:cs="Times New Roman"/>
          <w:sz w:val="24"/>
          <w:szCs w:val="24"/>
        </w:rPr>
        <w:t xml:space="preserve"> </w:t>
      </w:r>
      <w:r w:rsidR="007A4EBC" w:rsidRPr="00DD691B">
        <w:rPr>
          <w:rFonts w:ascii="Times New Roman" w:hAnsi="Times New Roman" w:cs="Times New Roman"/>
          <w:sz w:val="24"/>
          <w:szCs w:val="24"/>
        </w:rPr>
        <w:t xml:space="preserve">vydržíme </w:t>
      </w:r>
      <w:r w:rsidR="006E0181" w:rsidRPr="00DD691B">
        <w:rPr>
          <w:rFonts w:ascii="Times New Roman" w:hAnsi="Times New Roman" w:cs="Times New Roman"/>
          <w:sz w:val="24"/>
          <w:szCs w:val="24"/>
        </w:rPr>
        <w:t>poslouch</w:t>
      </w:r>
      <w:r w:rsidR="007A4EBC" w:rsidRPr="00DD691B">
        <w:rPr>
          <w:rFonts w:ascii="Times New Roman" w:hAnsi="Times New Roman" w:cs="Times New Roman"/>
          <w:sz w:val="24"/>
          <w:szCs w:val="24"/>
        </w:rPr>
        <w:t>at</w:t>
      </w:r>
      <w:r w:rsidR="006E0181" w:rsidRPr="00DD691B">
        <w:rPr>
          <w:rFonts w:ascii="Times New Roman" w:hAnsi="Times New Roman" w:cs="Times New Roman"/>
          <w:sz w:val="24"/>
          <w:szCs w:val="24"/>
        </w:rPr>
        <w:t xml:space="preserve"> dál, tak nás to může dovést k nalezení pravdivější tváře sebe sama.</w:t>
      </w:r>
    </w:p>
    <w:p w14:paraId="25E0CFA1" w14:textId="49CF1289" w:rsidR="00784D3D" w:rsidRPr="00DD691B" w:rsidRDefault="006E0181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>Pro manželství a partnerství je zásadní, že dokážu unést těžké emoce, že neslyším ve všem výčitku, když partner mluví o svých zklamáních</w:t>
      </w:r>
      <w:r w:rsidR="00BD4EAF">
        <w:rPr>
          <w:rFonts w:ascii="Times New Roman" w:hAnsi="Times New Roman" w:cs="Times New Roman"/>
          <w:sz w:val="24"/>
          <w:szCs w:val="24"/>
        </w:rPr>
        <w:t xml:space="preserve">. </w:t>
      </w:r>
      <w:r w:rsidR="00784D3D" w:rsidRPr="00DD691B">
        <w:rPr>
          <w:rFonts w:ascii="Times New Roman" w:hAnsi="Times New Roman" w:cs="Times New Roman"/>
          <w:sz w:val="24"/>
          <w:szCs w:val="24"/>
        </w:rPr>
        <w:t>Co když stačí uvědomit si cenu přítomnosti s někým, koho mám rád, s kým mi je dobře, s kým jsme něco prožili, anebo se i pohádali?</w:t>
      </w:r>
    </w:p>
    <w:p w14:paraId="42FF3CE4" w14:textId="77777777" w:rsidR="00AA0FD5" w:rsidRPr="00DD691B" w:rsidRDefault="00AA0FD5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5BFF53" w14:textId="74FCD8F2" w:rsidR="00784D3D" w:rsidRPr="00DD691B" w:rsidRDefault="00290726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>Pak je tam inspirativní část, která se týká našeho každodenního kolotoče</w:t>
      </w:r>
      <w:r w:rsidR="007A4EBC" w:rsidRPr="00DD691B">
        <w:rPr>
          <w:rFonts w:ascii="Times New Roman" w:hAnsi="Times New Roman" w:cs="Times New Roman"/>
          <w:sz w:val="24"/>
          <w:szCs w:val="24"/>
        </w:rPr>
        <w:t>.</w:t>
      </w:r>
    </w:p>
    <w:p w14:paraId="289137A0" w14:textId="77777777" w:rsidR="00DD691B" w:rsidRPr="00DD691B" w:rsidRDefault="00DD691B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450CA" w14:textId="6DA9DD07" w:rsidR="00784D3D" w:rsidRPr="00DD691B" w:rsidRDefault="00DD691B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>Otázka:</w:t>
      </w:r>
    </w:p>
    <w:p w14:paraId="110DD2C4" w14:textId="6E2E1259" w:rsidR="00290726" w:rsidRPr="00DD691B" w:rsidRDefault="00290726" w:rsidP="00C924C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691B">
        <w:rPr>
          <w:rFonts w:ascii="Times New Roman" w:hAnsi="Times New Roman" w:cs="Times New Roman"/>
          <w:i/>
          <w:iCs/>
          <w:sz w:val="24"/>
          <w:szCs w:val="24"/>
        </w:rPr>
        <w:t>Zkusme si ve chvilce promítnout třeba uplynulý týde</w:t>
      </w:r>
      <w:r w:rsidR="007A4EBC" w:rsidRPr="00DD691B">
        <w:rPr>
          <w:rFonts w:ascii="Times New Roman" w:hAnsi="Times New Roman" w:cs="Times New Roman"/>
          <w:i/>
          <w:iCs/>
          <w:sz w:val="24"/>
          <w:szCs w:val="24"/>
        </w:rPr>
        <w:t>n, všechny akce, úkoly, povinnosti, …</w:t>
      </w:r>
    </w:p>
    <w:p w14:paraId="4410BEFF" w14:textId="77777777" w:rsidR="00784D3D" w:rsidRPr="00DD691B" w:rsidRDefault="00784D3D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B4A683" w14:textId="7B4B4E7D" w:rsidR="00290726" w:rsidRPr="00DD691B" w:rsidRDefault="00290726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lastRenderedPageBreak/>
        <w:t>Prostě jde o to opustit roli křečka v </w:t>
      </w:r>
      <w:r w:rsidR="007A4EBC" w:rsidRPr="00DD691B">
        <w:rPr>
          <w:rFonts w:ascii="Times New Roman" w:hAnsi="Times New Roman" w:cs="Times New Roman"/>
          <w:sz w:val="24"/>
          <w:szCs w:val="24"/>
        </w:rPr>
        <w:t>bubnu</w:t>
      </w:r>
      <w:r w:rsidRPr="00DD691B">
        <w:rPr>
          <w:rFonts w:ascii="Times New Roman" w:hAnsi="Times New Roman" w:cs="Times New Roman"/>
          <w:sz w:val="24"/>
          <w:szCs w:val="24"/>
        </w:rPr>
        <w:t>, vzdát se představy, že čím víc toho budu mít, čím víc toho zažiju, tím budu spokojenější. Nebudu. Copak jde být plně všímavý ke všemu, co člověka během dne potká?</w:t>
      </w:r>
    </w:p>
    <w:p w14:paraId="6E195371" w14:textId="16AC497E" w:rsidR="00784D3D" w:rsidRPr="00DD691B" w:rsidRDefault="005E7C99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>Jak to tedy máme? Co nás uspokojuje, po čem toužíme</w:t>
      </w:r>
      <w:r w:rsidR="00290726" w:rsidRPr="00DD691B">
        <w:rPr>
          <w:rFonts w:ascii="Times New Roman" w:hAnsi="Times New Roman" w:cs="Times New Roman"/>
          <w:sz w:val="24"/>
          <w:szCs w:val="24"/>
        </w:rPr>
        <w:t>? Lepší mobil, počítač,</w:t>
      </w:r>
      <w:r w:rsidR="00C15161" w:rsidRPr="00DD691B">
        <w:rPr>
          <w:rFonts w:ascii="Times New Roman" w:hAnsi="Times New Roman" w:cs="Times New Roman"/>
          <w:sz w:val="24"/>
          <w:szCs w:val="24"/>
        </w:rPr>
        <w:t xml:space="preserve"> knížka, výlet, dovolená, grilování</w:t>
      </w:r>
      <w:r w:rsidR="00DD691B" w:rsidRPr="00DD691B">
        <w:rPr>
          <w:rFonts w:ascii="Times New Roman" w:hAnsi="Times New Roman" w:cs="Times New Roman"/>
          <w:sz w:val="24"/>
          <w:szCs w:val="24"/>
        </w:rPr>
        <w:t xml:space="preserve"> u přátel</w:t>
      </w:r>
      <w:r w:rsidR="00C15161" w:rsidRPr="00DD691B">
        <w:rPr>
          <w:rFonts w:ascii="Times New Roman" w:hAnsi="Times New Roman" w:cs="Times New Roman"/>
          <w:sz w:val="24"/>
          <w:szCs w:val="24"/>
        </w:rPr>
        <w:t xml:space="preserve">, přednáška, odpovědi na facebooku, …  </w:t>
      </w:r>
    </w:p>
    <w:p w14:paraId="059F124F" w14:textId="03528A87" w:rsidR="00C15161" w:rsidRPr="00DD691B" w:rsidRDefault="00C15161" w:rsidP="00C924C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 xml:space="preserve">Máme tendenci pořád něčím sytit </w:t>
      </w:r>
      <w:r w:rsidR="00BD4EAF">
        <w:rPr>
          <w:rFonts w:ascii="Times New Roman" w:hAnsi="Times New Roman" w:cs="Times New Roman"/>
          <w:sz w:val="24"/>
          <w:szCs w:val="24"/>
        </w:rPr>
        <w:t xml:space="preserve">i naši zbožnost </w:t>
      </w:r>
      <w:r w:rsidRPr="00DD691B">
        <w:rPr>
          <w:rFonts w:ascii="Times New Roman" w:hAnsi="Times New Roman" w:cs="Times New Roman"/>
          <w:sz w:val="24"/>
          <w:szCs w:val="24"/>
        </w:rPr>
        <w:t xml:space="preserve">a mohou to být samé dobré věci. Ale jsme tím nakonec naplnění? </w:t>
      </w:r>
    </w:p>
    <w:p w14:paraId="4499201C" w14:textId="3ADE9281" w:rsidR="00C15161" w:rsidRPr="00DD691B" w:rsidRDefault="00C15161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 xml:space="preserve">Thomas Merton v knize </w:t>
      </w:r>
      <w:r w:rsidRPr="00DD691B">
        <w:rPr>
          <w:rFonts w:ascii="Times New Roman" w:hAnsi="Times New Roman" w:cs="Times New Roman"/>
          <w:i/>
          <w:iCs/>
          <w:sz w:val="24"/>
          <w:szCs w:val="24"/>
        </w:rPr>
        <w:t>Nová semena kontemplace</w:t>
      </w:r>
      <w:r w:rsidRPr="00DD691B">
        <w:rPr>
          <w:rFonts w:ascii="Times New Roman" w:hAnsi="Times New Roman" w:cs="Times New Roman"/>
          <w:sz w:val="24"/>
          <w:szCs w:val="24"/>
        </w:rPr>
        <w:t xml:space="preserve"> to shrnuje</w:t>
      </w:r>
      <w:r w:rsidR="00DD691B" w:rsidRPr="00DD691B">
        <w:rPr>
          <w:rFonts w:ascii="Times New Roman" w:hAnsi="Times New Roman" w:cs="Times New Roman"/>
          <w:sz w:val="24"/>
          <w:szCs w:val="24"/>
        </w:rPr>
        <w:t xml:space="preserve"> takto</w:t>
      </w:r>
      <w:r w:rsidRPr="00DD691B">
        <w:rPr>
          <w:rFonts w:ascii="Times New Roman" w:hAnsi="Times New Roman" w:cs="Times New Roman"/>
          <w:sz w:val="24"/>
          <w:szCs w:val="24"/>
        </w:rPr>
        <w:t>: „Mou hlavní starostí by nemělo být potěšení nebo úspěch, zdraví nebo život, peníze nebo odpočinek, nebo třeba i ctnost a moudrost – a ještě méně jejich protiklady: utrpení, nezdar, nemoc, smrt. Ale mou jedinou touhou a mou jedinou radostí ve všem, co se děje, by mělo být poznání: „Zde je věc, kterou Bůh chtěl pro m</w:t>
      </w:r>
      <w:r w:rsidR="005E7C99" w:rsidRPr="00DD691B">
        <w:rPr>
          <w:rFonts w:ascii="Times New Roman" w:hAnsi="Times New Roman" w:cs="Times New Roman"/>
          <w:sz w:val="24"/>
          <w:szCs w:val="24"/>
        </w:rPr>
        <w:t>ě</w:t>
      </w:r>
      <w:r w:rsidRPr="00DD691B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635C5CEF" w14:textId="77777777" w:rsidR="00DD691B" w:rsidRPr="00DD691B" w:rsidRDefault="00DD691B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698096" w14:textId="3F0CA680" w:rsidR="00290726" w:rsidRPr="00DD691B" w:rsidRDefault="00DD691B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>Otázka:</w:t>
      </w:r>
    </w:p>
    <w:p w14:paraId="19385076" w14:textId="660CD82E" w:rsidR="00C15161" w:rsidRPr="00DD691B" w:rsidRDefault="005E7C99" w:rsidP="00C924C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691B">
        <w:rPr>
          <w:rFonts w:ascii="Times New Roman" w:hAnsi="Times New Roman" w:cs="Times New Roman"/>
          <w:i/>
          <w:iCs/>
          <w:sz w:val="24"/>
          <w:szCs w:val="24"/>
        </w:rPr>
        <w:t>Co dnes Bůh chtěl pro mě?</w:t>
      </w:r>
    </w:p>
    <w:p w14:paraId="3BE3ADD8" w14:textId="77777777" w:rsidR="005E7C99" w:rsidRPr="00DD691B" w:rsidRDefault="005E7C99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71C86C" w14:textId="02046ECB" w:rsidR="00C15161" w:rsidRPr="00DD691B" w:rsidRDefault="00AA0FD5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>Petr</w:t>
      </w:r>
      <w:r w:rsidR="00DD691B" w:rsidRPr="00DD691B">
        <w:rPr>
          <w:rFonts w:ascii="Times New Roman" w:hAnsi="Times New Roman" w:cs="Times New Roman"/>
          <w:sz w:val="24"/>
          <w:szCs w:val="24"/>
        </w:rPr>
        <w:t xml:space="preserve"> Glogar</w:t>
      </w:r>
      <w:r w:rsidRPr="00DD691B">
        <w:rPr>
          <w:rFonts w:ascii="Times New Roman" w:hAnsi="Times New Roman" w:cs="Times New Roman"/>
          <w:sz w:val="24"/>
          <w:szCs w:val="24"/>
        </w:rPr>
        <w:t xml:space="preserve"> v té knize hezky říká, že je to vlastně paradoxní</w:t>
      </w:r>
      <w:r w:rsidR="00DD691B" w:rsidRPr="00DD691B">
        <w:rPr>
          <w:rFonts w:ascii="Times New Roman" w:hAnsi="Times New Roman" w:cs="Times New Roman"/>
          <w:sz w:val="24"/>
          <w:szCs w:val="24"/>
        </w:rPr>
        <w:t>, protože</w:t>
      </w:r>
      <w:r w:rsidRPr="00DD691B">
        <w:rPr>
          <w:rFonts w:ascii="Times New Roman" w:hAnsi="Times New Roman" w:cs="Times New Roman"/>
          <w:sz w:val="24"/>
          <w:szCs w:val="24"/>
        </w:rPr>
        <w:t xml:space="preserve"> vědomé soustředění se na přítomnost člověku nijak nezatemňuje širší perspektivu, ba naopak. Pomáhá nám to rozlišovat, co je mou motivací, co m</w:t>
      </w:r>
      <w:r w:rsidR="005E7C99" w:rsidRPr="00DD691B">
        <w:rPr>
          <w:rFonts w:ascii="Times New Roman" w:hAnsi="Times New Roman" w:cs="Times New Roman"/>
          <w:sz w:val="24"/>
          <w:szCs w:val="24"/>
        </w:rPr>
        <w:t>ě</w:t>
      </w:r>
      <w:r w:rsidRPr="00DD691B">
        <w:rPr>
          <w:rFonts w:ascii="Times New Roman" w:hAnsi="Times New Roman" w:cs="Times New Roman"/>
          <w:sz w:val="24"/>
          <w:szCs w:val="24"/>
        </w:rPr>
        <w:t xml:space="preserve"> inspiruje, co je pro m</w:t>
      </w:r>
      <w:r w:rsidR="005E7C99" w:rsidRPr="00DD691B">
        <w:rPr>
          <w:rFonts w:ascii="Times New Roman" w:hAnsi="Times New Roman" w:cs="Times New Roman"/>
          <w:sz w:val="24"/>
          <w:szCs w:val="24"/>
        </w:rPr>
        <w:t>ě</w:t>
      </w:r>
      <w:r w:rsidRPr="00DD691B">
        <w:rPr>
          <w:rFonts w:ascii="Times New Roman" w:hAnsi="Times New Roman" w:cs="Times New Roman"/>
          <w:sz w:val="24"/>
          <w:szCs w:val="24"/>
        </w:rPr>
        <w:t xml:space="preserve"> doopravdy důležité.</w:t>
      </w:r>
      <w:r w:rsidR="00DD691B" w:rsidRPr="00DD691B">
        <w:rPr>
          <w:rFonts w:ascii="Times New Roman" w:hAnsi="Times New Roman" w:cs="Times New Roman"/>
          <w:sz w:val="24"/>
          <w:szCs w:val="24"/>
        </w:rPr>
        <w:t xml:space="preserve"> </w:t>
      </w:r>
      <w:r w:rsidR="00C15161" w:rsidRPr="00DD691B">
        <w:rPr>
          <w:rFonts w:ascii="Times New Roman" w:hAnsi="Times New Roman" w:cs="Times New Roman"/>
          <w:sz w:val="24"/>
          <w:szCs w:val="24"/>
        </w:rPr>
        <w:t>A to by nás mělo vést k vnitřní pravdivosti, což ale může být hodně náročné, protože to otřese našimi představami, jací bychom měli být, za co nás druzí oceňují</w:t>
      </w:r>
      <w:r w:rsidR="00DD691B" w:rsidRPr="00DD691B">
        <w:rPr>
          <w:rFonts w:ascii="Times New Roman" w:hAnsi="Times New Roman" w:cs="Times New Roman"/>
          <w:sz w:val="24"/>
          <w:szCs w:val="24"/>
        </w:rPr>
        <w:t xml:space="preserve"> </w:t>
      </w:r>
      <w:r w:rsidR="00C15161" w:rsidRPr="00DD691B">
        <w:rPr>
          <w:rFonts w:ascii="Times New Roman" w:hAnsi="Times New Roman" w:cs="Times New Roman"/>
          <w:sz w:val="24"/>
          <w:szCs w:val="24"/>
        </w:rPr>
        <w:t xml:space="preserve">- </w:t>
      </w:r>
      <w:r w:rsidR="00DD691B" w:rsidRPr="00DD691B">
        <w:rPr>
          <w:rFonts w:ascii="Times New Roman" w:hAnsi="Times New Roman" w:cs="Times New Roman"/>
          <w:sz w:val="24"/>
          <w:szCs w:val="24"/>
        </w:rPr>
        <w:t>viz</w:t>
      </w:r>
      <w:r w:rsidR="00C15161" w:rsidRPr="00DD691B">
        <w:rPr>
          <w:rFonts w:ascii="Times New Roman" w:hAnsi="Times New Roman" w:cs="Times New Roman"/>
          <w:sz w:val="24"/>
          <w:szCs w:val="24"/>
        </w:rPr>
        <w:t xml:space="preserve"> pravé a falešné já, rozbité zrcadlo</w:t>
      </w:r>
      <w:r w:rsidR="00DD691B" w:rsidRPr="00DD691B">
        <w:rPr>
          <w:rFonts w:ascii="Times New Roman" w:hAnsi="Times New Roman" w:cs="Times New Roman"/>
          <w:sz w:val="24"/>
          <w:szCs w:val="24"/>
        </w:rPr>
        <w:t>.</w:t>
      </w:r>
    </w:p>
    <w:p w14:paraId="03FD3EB3" w14:textId="77777777" w:rsidR="00DD691B" w:rsidRPr="00DD691B" w:rsidRDefault="00DD691B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23188E" w14:textId="5A245B1D" w:rsidR="00CF5AA0" w:rsidRPr="00DD691B" w:rsidRDefault="00DD691B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>M</w:t>
      </w:r>
      <w:r w:rsidR="00AA52BF" w:rsidRPr="00DD691B">
        <w:rPr>
          <w:rFonts w:ascii="Times New Roman" w:hAnsi="Times New Roman" w:cs="Times New Roman"/>
          <w:sz w:val="24"/>
          <w:szCs w:val="24"/>
        </w:rPr>
        <w:t>ožná pak přijde okamžik, kdy si řekneme: „No a co?“, „Kdo vlastně doopravdy jsem?“, „K čemu to vlastně všechno směřuje?“. A to je ta pozvánka k tomu, abychom žili svůj život autentičtěji. Může se stát, že najednou dojde ke zproblematizování velkých životní rozhodnutí, jako je výběr profese, volba partnera, místo mého domova</w:t>
      </w:r>
      <w:r w:rsidRPr="00DD691B">
        <w:rPr>
          <w:rFonts w:ascii="Times New Roman" w:hAnsi="Times New Roman" w:cs="Times New Roman"/>
          <w:sz w:val="24"/>
          <w:szCs w:val="24"/>
        </w:rPr>
        <w:t xml:space="preserve"> atd.</w:t>
      </w:r>
      <w:r w:rsidR="00BD4EAF">
        <w:rPr>
          <w:rFonts w:ascii="Times New Roman" w:hAnsi="Times New Roman" w:cs="Times New Roman"/>
          <w:sz w:val="24"/>
          <w:szCs w:val="24"/>
        </w:rPr>
        <w:t xml:space="preserve"> </w:t>
      </w:r>
      <w:r w:rsidR="00AA52BF" w:rsidRPr="00DD691B">
        <w:rPr>
          <w:rFonts w:ascii="Times New Roman" w:hAnsi="Times New Roman" w:cs="Times New Roman"/>
          <w:sz w:val="24"/>
          <w:szCs w:val="24"/>
        </w:rPr>
        <w:t>Ale je nutné si umět říct, že takhle to bylo a i ta často nesprávná rozhodnutí a chybné motivace mají v mém já své místo</w:t>
      </w:r>
      <w:r w:rsidR="00B22AE0" w:rsidRPr="00DD691B">
        <w:rPr>
          <w:rFonts w:ascii="Times New Roman" w:hAnsi="Times New Roman" w:cs="Times New Roman"/>
          <w:sz w:val="24"/>
          <w:szCs w:val="24"/>
        </w:rPr>
        <w:t>.</w:t>
      </w:r>
    </w:p>
    <w:p w14:paraId="6E704F0D" w14:textId="2E3E616A" w:rsidR="00AA52BF" w:rsidRPr="00DD691B" w:rsidRDefault="00B22AE0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>Vzpomeňme na knihu</w:t>
      </w:r>
      <w:r w:rsidR="00CF5AA0" w:rsidRPr="00DD691B">
        <w:rPr>
          <w:rFonts w:ascii="Times New Roman" w:hAnsi="Times New Roman" w:cs="Times New Roman"/>
          <w:sz w:val="24"/>
          <w:szCs w:val="24"/>
        </w:rPr>
        <w:t xml:space="preserve"> </w:t>
      </w:r>
      <w:r w:rsidR="00CF5AA0" w:rsidRPr="00DD691B">
        <w:rPr>
          <w:rFonts w:ascii="Times New Roman" w:hAnsi="Times New Roman" w:cs="Times New Roman"/>
          <w:i/>
          <w:iCs/>
          <w:sz w:val="24"/>
          <w:szCs w:val="24"/>
        </w:rPr>
        <w:t>Všechno má své místo</w:t>
      </w:r>
      <w:r w:rsidR="00CF5AA0" w:rsidRPr="00DD691B">
        <w:rPr>
          <w:rFonts w:ascii="Times New Roman" w:hAnsi="Times New Roman" w:cs="Times New Roman"/>
          <w:sz w:val="24"/>
          <w:szCs w:val="24"/>
        </w:rPr>
        <w:t xml:space="preserve"> </w:t>
      </w:r>
      <w:r w:rsidR="00DD691B" w:rsidRPr="00DD691B">
        <w:rPr>
          <w:rFonts w:ascii="Times New Roman" w:hAnsi="Times New Roman" w:cs="Times New Roman"/>
          <w:sz w:val="24"/>
          <w:szCs w:val="24"/>
        </w:rPr>
        <w:t xml:space="preserve">od  </w:t>
      </w:r>
      <w:r w:rsidR="00CF5AA0" w:rsidRPr="00DD691B">
        <w:rPr>
          <w:rFonts w:ascii="Times New Roman" w:hAnsi="Times New Roman" w:cs="Times New Roman"/>
          <w:sz w:val="24"/>
          <w:szCs w:val="24"/>
        </w:rPr>
        <w:t>Richarda Rohra</w:t>
      </w:r>
      <w:r w:rsidR="00DD691B" w:rsidRPr="00DD691B">
        <w:rPr>
          <w:rFonts w:ascii="Times New Roman" w:hAnsi="Times New Roman" w:cs="Times New Roman"/>
          <w:sz w:val="24"/>
          <w:szCs w:val="24"/>
        </w:rPr>
        <w:t>:</w:t>
      </w:r>
      <w:r w:rsidR="00CF5AA0" w:rsidRPr="00DD691B">
        <w:rPr>
          <w:rFonts w:ascii="Times New Roman" w:hAnsi="Times New Roman" w:cs="Times New Roman"/>
          <w:sz w:val="24"/>
          <w:szCs w:val="24"/>
        </w:rPr>
        <w:t xml:space="preserve"> „Ježíš nám říká v Písmu: Nebojte se</w:t>
      </w:r>
      <w:r w:rsidR="00CF5AA0" w:rsidRPr="00DD691B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="00CF5AA0" w:rsidRPr="00DD691B">
        <w:rPr>
          <w:rFonts w:ascii="Times New Roman" w:hAnsi="Times New Roman" w:cs="Times New Roman"/>
          <w:sz w:val="24"/>
          <w:szCs w:val="24"/>
        </w:rPr>
        <w:t>Můžete důvěřovat v sebe, protože Bůh důvěřuje vám, používá vaši cestu, vaši zkušenost. Nic není promarněno, všechno je odpuštěno. Nic nebude použito proti vám. Ve skutečnosti použiji i vaše hříchy k tomu, abych vás proměnil</w:t>
      </w:r>
      <w:r w:rsidR="00DD691B" w:rsidRPr="00DD691B">
        <w:rPr>
          <w:rFonts w:ascii="Times New Roman" w:hAnsi="Times New Roman" w:cs="Times New Roman"/>
          <w:sz w:val="24"/>
          <w:szCs w:val="24"/>
        </w:rPr>
        <w:t>“</w:t>
      </w:r>
      <w:r w:rsidR="00CF5AA0" w:rsidRPr="00DD691B">
        <w:rPr>
          <w:rFonts w:ascii="Times New Roman" w:hAnsi="Times New Roman" w:cs="Times New Roman"/>
          <w:sz w:val="24"/>
          <w:szCs w:val="24"/>
        </w:rPr>
        <w:t xml:space="preserve">. A na jiném místě </w:t>
      </w:r>
      <w:r w:rsidR="00DD691B" w:rsidRPr="00DD691B">
        <w:rPr>
          <w:rFonts w:ascii="Times New Roman" w:hAnsi="Times New Roman" w:cs="Times New Roman"/>
          <w:sz w:val="24"/>
          <w:szCs w:val="24"/>
        </w:rPr>
        <w:t>tam píše: „</w:t>
      </w:r>
      <w:r w:rsidR="00CF5AA0" w:rsidRPr="00DD691B">
        <w:rPr>
          <w:rFonts w:ascii="Times New Roman" w:hAnsi="Times New Roman" w:cs="Times New Roman"/>
          <w:sz w:val="24"/>
          <w:szCs w:val="24"/>
        </w:rPr>
        <w:t>Bůh používá všechno. Nejsou žádné slepé uličky. Není žádná promarněná energie</w:t>
      </w:r>
      <w:r w:rsidR="00DD691B" w:rsidRPr="00DD691B">
        <w:rPr>
          <w:rFonts w:ascii="Times New Roman" w:hAnsi="Times New Roman" w:cs="Times New Roman"/>
          <w:sz w:val="24"/>
          <w:szCs w:val="24"/>
        </w:rPr>
        <w:t>“</w:t>
      </w:r>
      <w:r w:rsidR="00CF5AA0" w:rsidRPr="00DD691B">
        <w:rPr>
          <w:rFonts w:ascii="Times New Roman" w:hAnsi="Times New Roman" w:cs="Times New Roman"/>
          <w:sz w:val="24"/>
          <w:szCs w:val="24"/>
        </w:rPr>
        <w:t>.</w:t>
      </w:r>
    </w:p>
    <w:p w14:paraId="5757F89B" w14:textId="77777777" w:rsidR="005A289A" w:rsidRPr="00DD691B" w:rsidRDefault="005A289A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C610B" w14:textId="7F80FD0E" w:rsidR="00AA52BF" w:rsidRPr="00DD691B" w:rsidRDefault="00DD691B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1B">
        <w:rPr>
          <w:rFonts w:ascii="Times New Roman" w:hAnsi="Times New Roman" w:cs="Times New Roman"/>
          <w:sz w:val="24"/>
          <w:szCs w:val="24"/>
        </w:rPr>
        <w:t>J</w:t>
      </w:r>
      <w:r w:rsidR="005A289A" w:rsidRPr="00DD691B">
        <w:rPr>
          <w:rFonts w:ascii="Times New Roman" w:hAnsi="Times New Roman" w:cs="Times New Roman"/>
          <w:sz w:val="24"/>
          <w:szCs w:val="24"/>
        </w:rPr>
        <w:t>estliže najdeme v sobě odvahu setkávat se pravdivě se sebou samým, umožní nám to sestoupit hlouběji a setkávat se i s něčím, co nás přesahuje.</w:t>
      </w:r>
      <w:r w:rsidR="00BD4EAF">
        <w:rPr>
          <w:rFonts w:ascii="Times New Roman" w:hAnsi="Times New Roman" w:cs="Times New Roman"/>
          <w:sz w:val="24"/>
          <w:szCs w:val="24"/>
        </w:rPr>
        <w:t xml:space="preserve"> </w:t>
      </w:r>
      <w:r w:rsidR="00AA52BF" w:rsidRPr="00DD691B">
        <w:rPr>
          <w:rFonts w:ascii="Times New Roman" w:hAnsi="Times New Roman" w:cs="Times New Roman"/>
          <w:sz w:val="24"/>
          <w:szCs w:val="24"/>
        </w:rPr>
        <w:t>Útěchou a nadějí nám mohou být slova Karla Rahnera: „Musíme přijímat sami sebe takové, jací jsme. Ale jestliže to opravdu poctivě a s nadějí děláme, přijímáme samého Boha“.</w:t>
      </w:r>
    </w:p>
    <w:p w14:paraId="62E996AA" w14:textId="77777777" w:rsidR="007A4EBC" w:rsidRPr="00DD691B" w:rsidRDefault="007A4EBC" w:rsidP="00C92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A4EBC" w:rsidRPr="00DD691B" w:rsidSect="009D6D4D">
      <w:pgSz w:w="11906" w:h="16838"/>
      <w:pgMar w:top="851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0864"/>
    <w:multiLevelType w:val="hybridMultilevel"/>
    <w:tmpl w:val="7FBA9D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02F4"/>
    <w:multiLevelType w:val="hybridMultilevel"/>
    <w:tmpl w:val="CA3AC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25033"/>
    <w:multiLevelType w:val="hybridMultilevel"/>
    <w:tmpl w:val="6946446C"/>
    <w:lvl w:ilvl="0" w:tplc="A16C4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F17D38"/>
    <w:multiLevelType w:val="multilevel"/>
    <w:tmpl w:val="B1B6290A"/>
    <w:styleLink w:val="Aktulnseznam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3A429F"/>
    <w:multiLevelType w:val="hybridMultilevel"/>
    <w:tmpl w:val="B1B6290A"/>
    <w:lvl w:ilvl="0" w:tplc="D3FE5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9F5639"/>
    <w:multiLevelType w:val="hybridMultilevel"/>
    <w:tmpl w:val="0C50D1A4"/>
    <w:lvl w:ilvl="0" w:tplc="86EA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291510">
    <w:abstractNumId w:val="0"/>
  </w:num>
  <w:num w:numId="2" w16cid:durableId="976833232">
    <w:abstractNumId w:val="5"/>
  </w:num>
  <w:num w:numId="3" w16cid:durableId="1039160431">
    <w:abstractNumId w:val="1"/>
  </w:num>
  <w:num w:numId="4" w16cid:durableId="1848783733">
    <w:abstractNumId w:val="2"/>
  </w:num>
  <w:num w:numId="5" w16cid:durableId="1069112582">
    <w:abstractNumId w:val="4"/>
  </w:num>
  <w:num w:numId="6" w16cid:durableId="625161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4D"/>
    <w:rsid w:val="0017046F"/>
    <w:rsid w:val="00205CD3"/>
    <w:rsid w:val="00225B9E"/>
    <w:rsid w:val="00290726"/>
    <w:rsid w:val="002C2FCF"/>
    <w:rsid w:val="002C3E8B"/>
    <w:rsid w:val="003C7820"/>
    <w:rsid w:val="004578FE"/>
    <w:rsid w:val="00460E95"/>
    <w:rsid w:val="00550B40"/>
    <w:rsid w:val="005A289A"/>
    <w:rsid w:val="005E7C99"/>
    <w:rsid w:val="00673BDE"/>
    <w:rsid w:val="006E0181"/>
    <w:rsid w:val="0075649D"/>
    <w:rsid w:val="0077526C"/>
    <w:rsid w:val="00784D3D"/>
    <w:rsid w:val="007A4EBC"/>
    <w:rsid w:val="007D3FF4"/>
    <w:rsid w:val="007F45F4"/>
    <w:rsid w:val="00872792"/>
    <w:rsid w:val="009D6D4D"/>
    <w:rsid w:val="00AA0FD5"/>
    <w:rsid w:val="00AA52BF"/>
    <w:rsid w:val="00AB26DE"/>
    <w:rsid w:val="00B22AE0"/>
    <w:rsid w:val="00BD4EAF"/>
    <w:rsid w:val="00BD5A50"/>
    <w:rsid w:val="00C15161"/>
    <w:rsid w:val="00C43049"/>
    <w:rsid w:val="00C924C0"/>
    <w:rsid w:val="00CA1849"/>
    <w:rsid w:val="00CF5AA0"/>
    <w:rsid w:val="00DB096D"/>
    <w:rsid w:val="00DD691B"/>
    <w:rsid w:val="00E21E41"/>
    <w:rsid w:val="00E70F6E"/>
    <w:rsid w:val="00E7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9A39"/>
  <w15:chartTrackingRefBased/>
  <w15:docId w15:val="{F5A771DA-ABA1-4820-A1BD-4341D12E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6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6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6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6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6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6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6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6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6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6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6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6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6D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6D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6D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6D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6D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6D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6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6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6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6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6D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6D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6D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6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6D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6D4D"/>
    <w:rPr>
      <w:b/>
      <w:bCs/>
      <w:smallCaps/>
      <w:color w:val="0F4761" w:themeColor="accent1" w:themeShade="BF"/>
      <w:spacing w:val="5"/>
    </w:rPr>
  </w:style>
  <w:style w:type="numbering" w:customStyle="1" w:styleId="Aktulnseznam1">
    <w:name w:val="Aktuální seznam1"/>
    <w:uiPriority w:val="99"/>
    <w:rsid w:val="007D3FF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Buček</dc:creator>
  <cp:keywords/>
  <dc:description/>
  <cp:lastModifiedBy>Jiří Buček</cp:lastModifiedBy>
  <cp:revision>17</cp:revision>
  <dcterms:created xsi:type="dcterms:W3CDTF">2025-09-29T13:53:00Z</dcterms:created>
  <dcterms:modified xsi:type="dcterms:W3CDTF">2025-10-08T12:23:00Z</dcterms:modified>
</cp:coreProperties>
</file>